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A8B" w:rsidRPr="00793C8C" w:rsidRDefault="00414A8B" w:rsidP="00793C8C">
      <w:pPr>
        <w:pStyle w:val="c12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793C8C">
        <w:rPr>
          <w:rStyle w:val="c7"/>
          <w:b/>
          <w:bCs/>
          <w:sz w:val="28"/>
          <w:szCs w:val="28"/>
        </w:rPr>
        <w:t>Консультация для родителей</w:t>
      </w:r>
    </w:p>
    <w:p w:rsidR="00414A8B" w:rsidRPr="00793C8C" w:rsidRDefault="00414A8B" w:rsidP="008613DE">
      <w:pPr>
        <w:pStyle w:val="c12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793C8C">
        <w:rPr>
          <w:rStyle w:val="c7"/>
          <w:b/>
          <w:bCs/>
          <w:sz w:val="28"/>
          <w:szCs w:val="28"/>
        </w:rPr>
        <w:t>«ЖЕСТОКОЕ ОБРАЩЕНИЕ С ДЕТЬМИ»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большинство родителей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Воспитание требует огромных человеческих ресурсов, которых к сожалению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никто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414A8B" w:rsidRPr="008613DE" w:rsidRDefault="00414A8B" w:rsidP="008613DE">
      <w:pPr>
        <w:pStyle w:val="c12"/>
        <w:spacing w:before="0" w:beforeAutospacing="0" w:after="0" w:afterAutospacing="0"/>
        <w:rPr>
          <w:color w:val="000000"/>
          <w:sz w:val="28"/>
          <w:szCs w:val="28"/>
        </w:rPr>
      </w:pPr>
    </w:p>
    <w:p w:rsidR="00414A8B" w:rsidRPr="008613DE" w:rsidRDefault="00414A8B" w:rsidP="008613D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8613DE">
        <w:rPr>
          <w:rStyle w:val="c2"/>
          <w:b/>
          <w:bCs/>
          <w:color w:val="000000"/>
          <w:sz w:val="28"/>
          <w:szCs w:val="28"/>
        </w:rPr>
        <w:t>Жестокое обращение с детьми</w:t>
      </w:r>
      <w:r w:rsidRPr="008613DE">
        <w:rPr>
          <w:rStyle w:val="c2"/>
          <w:color w:val="000000"/>
          <w:sz w:val="28"/>
          <w:szCs w:val="28"/>
        </w:rPr>
        <w:t> и пренебрежение включают в себя любое действие, которое наносит вред ребенку. </w:t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Дети, с которыми плохо обращаются, могут страдать во многих отношениях. Маленькие дети подвергаются особому риску. Они не могут расти должным образом, и часто испытывают трудности в  общении со сверстниками. Как правило, у таких детей занижена самооценка, они плохого мнения о себе и об окружающих. Часто бывают тревожны и агрессивны.</w:t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Дети не в состоянии понять, что насилие или пренебрежение не их вина. Часто они считают, что делают что-то неправильно и заслуживают такого отношения к себе. Ответственность взрослых защитить ребенка, попавшего в подобную ситуацию. Если вы знаете или подозреваете, о жестоком обращении с детьми и безнадзорности, вы можете помочь им.</w:t>
      </w:r>
    </w:p>
    <w:p w:rsidR="00414A8B" w:rsidRPr="00793C8C" w:rsidRDefault="00414A8B" w:rsidP="008613DE">
      <w:pPr>
        <w:pStyle w:val="c1"/>
        <w:spacing w:before="0" w:beforeAutospacing="0" w:after="0" w:afterAutospacing="0"/>
        <w:rPr>
          <w:i/>
          <w:sz w:val="28"/>
          <w:szCs w:val="28"/>
          <w:u w:val="single"/>
        </w:rPr>
      </w:pPr>
      <w:r w:rsidRPr="00793C8C">
        <w:rPr>
          <w:rStyle w:val="c8"/>
          <w:bCs/>
          <w:i/>
          <w:sz w:val="28"/>
          <w:szCs w:val="28"/>
          <w:u w:val="single"/>
        </w:rPr>
        <w:t>Виды жестокого обращения с детьми</w:t>
      </w:r>
    </w:p>
    <w:p w:rsidR="00414A8B" w:rsidRPr="008613DE" w:rsidRDefault="00414A8B" w:rsidP="008613DE">
      <w:pPr>
        <w:pStyle w:val="c4"/>
        <w:spacing w:before="0" w:beforeAutospacing="0" w:after="0" w:afterAutospacing="0"/>
        <w:rPr>
          <w:rStyle w:val="c2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Жестокое обращение с детьми означает причинение ребенку физических или моральных страданий. Оно может включать в себя физическое, эмоциональное или сексуальное насилие. Пренебрежение означает не давать или не делать того, в чем нуждается ребенок.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793C8C">
        <w:rPr>
          <w:rStyle w:val="c6"/>
          <w:sz w:val="28"/>
          <w:szCs w:val="28"/>
          <w:u w:val="single"/>
        </w:rPr>
        <w:t>Физическое насилие</w:t>
      </w:r>
      <w:r w:rsidRPr="008613DE">
        <w:rPr>
          <w:rStyle w:val="c2"/>
          <w:color w:val="000000"/>
          <w:sz w:val="28"/>
          <w:szCs w:val="28"/>
        </w:rPr>
        <w:t> над ребенком заметить проще всего. Оно включает в себя нанесение побоев, избиение, причинение любых физических страданий. Как правило, на теле ребенка можно увидеть следы побоев, синяки, кроводтеки и порезы, переломы и другие следы на теле ребенка, которым так же могут сопутствовать внутренние повреждения органов и тканей.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793C8C">
        <w:rPr>
          <w:rStyle w:val="c6"/>
          <w:sz w:val="28"/>
          <w:szCs w:val="28"/>
          <w:u w:val="single"/>
        </w:rPr>
        <w:t>Эмоциональное насили</w:t>
      </w:r>
      <w:r w:rsidRPr="00793C8C">
        <w:rPr>
          <w:rStyle w:val="c2"/>
          <w:sz w:val="28"/>
          <w:szCs w:val="28"/>
        </w:rPr>
        <w:t>е</w:t>
      </w:r>
      <w:r w:rsidRPr="008613DE">
        <w:rPr>
          <w:rStyle w:val="c2"/>
          <w:color w:val="000000"/>
          <w:sz w:val="28"/>
          <w:szCs w:val="28"/>
        </w:rPr>
        <w:t xml:space="preserve"> проявляется в совершении взрослыми таких поступков, которые заставляют ребенка чувствовать себя ненужным, нелюбимым, в опасности. Такое поведение взрослых может варьироваться от криков и угроз до игнорирования ребенка и лишения его любви и заботы. Подобные действия не оставляют следов на теле ребенка, но могут быть не менее опасными для состояния ребенка.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К психической форме насилия относятся: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открытое неприятие и постоянная критика ребенка;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угрозы в адрес ребенка в открытой форме;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замечания, высказанные в оскорбительной форме, унижающие достоинство ребенка;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преднамеренное ограничение общения ребенка со сверстниками или другими значимыми взрослыми;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ложь и невыполнения взрослыми своих обещаний;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однократное грубое психическое воздействие, вызывающее у ребенка психическую травму.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</w:rPr>
        <w:br/>
      </w:r>
      <w:r w:rsidRPr="008613DE">
        <w:rPr>
          <w:rFonts w:ascii="Times New Roman" w:hAnsi="Times New Roman"/>
          <w:color w:val="000000"/>
          <w:sz w:val="28"/>
          <w:szCs w:val="28"/>
        </w:rPr>
        <w:br/>
      </w:r>
      <w:r w:rsidRPr="00793C8C">
        <w:rPr>
          <w:rStyle w:val="c6"/>
          <w:rFonts w:ascii="Times New Roman" w:hAnsi="Times New Roman"/>
          <w:sz w:val="28"/>
          <w:szCs w:val="28"/>
          <w:u w:val="single"/>
        </w:rPr>
        <w:t>Сексуальное насилие</w:t>
      </w:r>
      <w:r w:rsidRPr="008613DE">
        <w:rPr>
          <w:rStyle w:val="c2"/>
          <w:rFonts w:ascii="Times New Roman" w:hAnsi="Times New Roman"/>
          <w:color w:val="000000"/>
          <w:sz w:val="28"/>
          <w:szCs w:val="28"/>
        </w:rPr>
        <w:t> представляет собой любой сексуальный контакт между взрослым и ребенком или между детьми старшего и младшего возраста. Показ ребенку порнографии также является одним из видов сексуального насилия.</w:t>
      </w:r>
      <w:r w:rsidRPr="008613DE">
        <w:rPr>
          <w:rFonts w:ascii="Times New Roman" w:hAnsi="Times New Roman"/>
          <w:color w:val="000000"/>
          <w:sz w:val="28"/>
          <w:szCs w:val="28"/>
        </w:rPr>
        <w:br/>
      </w:r>
      <w:r w:rsidRPr="008613DE">
        <w:rPr>
          <w:rFonts w:ascii="Times New Roman" w:hAnsi="Times New Roman"/>
          <w:color w:val="000000"/>
          <w:sz w:val="28"/>
          <w:szCs w:val="28"/>
        </w:rPr>
        <w:br/>
      </w:r>
      <w:r w:rsidRPr="00793C8C">
        <w:rPr>
          <w:rStyle w:val="c2"/>
          <w:rFonts w:ascii="Times New Roman" w:hAnsi="Times New Roman"/>
          <w:sz w:val="28"/>
          <w:szCs w:val="28"/>
          <w:u w:val="single"/>
        </w:rPr>
        <w:t>Пренебрежение</w:t>
      </w:r>
      <w:r w:rsidRPr="008613DE">
        <w:rPr>
          <w:rStyle w:val="c2"/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</w:t>
      </w:r>
    </w:p>
    <w:p w:rsidR="00414A8B" w:rsidRPr="008613DE" w:rsidRDefault="00414A8B" w:rsidP="008613DE">
      <w:pPr>
        <w:pStyle w:val="c4"/>
        <w:spacing w:before="0" w:beforeAutospacing="0" w:after="0" w:afterAutospacing="0"/>
        <w:rPr>
          <w:rStyle w:val="c2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 xml:space="preserve"> Проблема детской безнадзорности стоит так же остро как насилие и является даже более распространенным явлением.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. К пренебрежению элементарными нуждами относятся: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отсутствие адекватных возрасту и потребностям ребенка питания, одежды, жилья, образования, медицинской помощи;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414A8B" w:rsidRPr="008613DE" w:rsidRDefault="00414A8B" w:rsidP="008613D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</w:p>
    <w:p w:rsidR="00414A8B" w:rsidRPr="00793C8C" w:rsidRDefault="00414A8B" w:rsidP="008613DE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793C8C">
        <w:rPr>
          <w:rStyle w:val="c8"/>
          <w:b/>
          <w:bCs/>
          <w:sz w:val="28"/>
          <w:szCs w:val="28"/>
        </w:rPr>
        <w:t>Что делать, если вы подозреваете, что ребенок подвергается насилию или им пренебрегают?</w:t>
      </w:r>
    </w:p>
    <w:p w:rsidR="00414A8B" w:rsidRPr="008613DE" w:rsidRDefault="00414A8B" w:rsidP="008613D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793C8C">
        <w:rPr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Позвоните в полицию или местную Службу защиты детей. Вы можете не сообщать свое имя. Если ребенок находится в непосредственной опасности или был тяжело ранен, не ждите. Немедленно вызовите скорую помощь, полицию или другие службы спасения.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Если вы являетесь ребенком или подростком, который в настоящее время подвергается насилию, не скрывайте этого. Вы можете рассказать об этом человеку, которому доверяете (учителю, врачу, друзьям), позвонить по телефону доверия или обратиться в полицию, социальные службы.</w:t>
      </w:r>
    </w:p>
    <w:p w:rsidR="00414A8B" w:rsidRPr="00793C8C" w:rsidRDefault="00414A8B" w:rsidP="008613DE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793C8C">
        <w:rPr>
          <w:rStyle w:val="c8"/>
          <w:b/>
          <w:bCs/>
          <w:sz w:val="28"/>
          <w:szCs w:val="28"/>
        </w:rPr>
        <w:t>Что делать, если вы боитесь, кто-то может нанести вред вашему ребенку?</w:t>
      </w:r>
    </w:p>
    <w:p w:rsidR="00414A8B" w:rsidRPr="008613DE" w:rsidRDefault="00414A8B" w:rsidP="008613D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Если вы думаете, что ваш ребенок находится в опасности, звоните 02, поместите ребенка в безопасное место и оставайтесь радом с ним. Чтобы получить помощь  в вашем районе, позвоните в социальную службу по месту жительства, доверенные работника здравоохранения, организации по работе с детьми или в полицию.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Если вас беспокоит поведение постороннего человека, вы заметили, что за вашим ребенком кто-то наблюдает или следит, постарайтесь поговорить с ним и выяснить, с чем связано его поведение. Если ситуация становится более серьезной продумайте план действий и в следующий раз действуйте в соответствии с ним.</w:t>
      </w:r>
    </w:p>
    <w:p w:rsidR="00414A8B" w:rsidRPr="00793C8C" w:rsidRDefault="00414A8B" w:rsidP="008613DE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793C8C">
        <w:rPr>
          <w:rStyle w:val="c8"/>
          <w:b/>
          <w:bCs/>
          <w:sz w:val="28"/>
          <w:szCs w:val="28"/>
        </w:rPr>
        <w:t>Как можно предотвратить насилие над детьми и пренебрежение?</w:t>
      </w:r>
    </w:p>
    <w:p w:rsidR="00414A8B" w:rsidRPr="008613DE" w:rsidRDefault="00414A8B" w:rsidP="008613DE">
      <w:pPr>
        <w:pStyle w:val="c4"/>
        <w:spacing w:before="0" w:beforeAutospacing="0" w:after="0" w:afterAutospacing="0"/>
        <w:rPr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Чтобы защитить своего ребенка от жестокого обращения:</w:t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Прислушивайтесь к своему ребенку.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Пусть ребенок знает, что он может с уверенностью говорить с вами о чем угодно.</w:t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Познакомьтесь с друзьями своего ребенка и членами их семей.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Проверьте всех взрослых, которые общаются с вашим ребенком: воспитателей в детском саду, учителей, нянь.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Научите ребенка правильно называть интимные части тела, объясните разницу между «хорошим» и «плохим» контактом.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Попросите членов семьи или друзей помочь вам, если вы не справляетесь или устали. Изучите методы борьбы со стрессом.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Найдите информацию в интернете о здоровом образе жизни, помощи детям.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Обратитесь за помощью в психологические службы или по телефону доверия, если вы подвергаетесь насилию.</w:t>
      </w:r>
    </w:p>
    <w:p w:rsidR="00414A8B" w:rsidRPr="00793C8C" w:rsidRDefault="00414A8B" w:rsidP="008613DE">
      <w:pPr>
        <w:pStyle w:val="c1"/>
        <w:spacing w:before="0" w:beforeAutospacing="0" w:after="0" w:afterAutospacing="0"/>
        <w:jc w:val="center"/>
        <w:rPr>
          <w:sz w:val="28"/>
          <w:szCs w:val="28"/>
        </w:rPr>
      </w:pPr>
      <w:r w:rsidRPr="00793C8C">
        <w:rPr>
          <w:rStyle w:val="c8"/>
          <w:b/>
          <w:bCs/>
          <w:sz w:val="28"/>
          <w:szCs w:val="28"/>
        </w:rPr>
        <w:t>Чтобы помочь детям в вашем районе:</w:t>
      </w:r>
    </w:p>
    <w:p w:rsidR="00414A8B" w:rsidRPr="00793C8C" w:rsidRDefault="00414A8B" w:rsidP="008613DE">
      <w:pPr>
        <w:spacing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13DE">
        <w:rPr>
          <w:rStyle w:val="c2"/>
          <w:rFonts w:ascii="Times New Roman" w:hAnsi="Times New Roman"/>
          <w:color w:val="000000"/>
          <w:sz w:val="28"/>
          <w:szCs w:val="28"/>
        </w:rPr>
        <w:t>Научитесь распознавать признаки насилия и пренебрежения. Например, ребенок может отставать в развитии, плохо расти, быть грязным, неопрятным или нездоровым, может проявлять агрессию, быть подавленным, тревожным.</w:t>
      </w:r>
      <w:r w:rsidRPr="008613DE">
        <w:rPr>
          <w:rFonts w:ascii="Times New Roman" w:hAnsi="Times New Roman"/>
          <w:color w:val="000000"/>
          <w:sz w:val="28"/>
          <w:szCs w:val="28"/>
        </w:rPr>
        <w:br/>
      </w:r>
      <w:r w:rsidRPr="008613DE">
        <w:rPr>
          <w:rFonts w:ascii="Times New Roman" w:hAnsi="Times New Roman"/>
          <w:color w:val="000000"/>
          <w:sz w:val="28"/>
          <w:szCs w:val="28"/>
        </w:rPr>
        <w:br/>
      </w:r>
      <w:r w:rsidRPr="008613DE">
        <w:rPr>
          <w:rStyle w:val="c2"/>
          <w:rFonts w:ascii="Times New Roman" w:hAnsi="Times New Roman"/>
          <w:color w:val="000000"/>
          <w:sz w:val="28"/>
          <w:szCs w:val="28"/>
        </w:rPr>
        <w:t>Узнайте имена ваших соседей и их детей.</w:t>
      </w:r>
      <w:r w:rsidRPr="008613DE">
        <w:rPr>
          <w:rFonts w:ascii="Times New Roman" w:hAnsi="Times New Roman"/>
          <w:color w:val="000000"/>
          <w:sz w:val="28"/>
          <w:szCs w:val="28"/>
        </w:rPr>
        <w:br/>
      </w:r>
      <w:r w:rsidRPr="008613DE">
        <w:rPr>
          <w:rFonts w:ascii="Times New Roman" w:hAnsi="Times New Roman"/>
          <w:color w:val="000000"/>
          <w:sz w:val="28"/>
          <w:szCs w:val="28"/>
        </w:rPr>
        <w:br/>
      </w:r>
      <w:r w:rsidRPr="008613DE">
        <w:rPr>
          <w:rStyle w:val="c2"/>
          <w:rFonts w:ascii="Times New Roman" w:hAnsi="Times New Roman"/>
          <w:color w:val="000000"/>
          <w:sz w:val="28"/>
          <w:szCs w:val="28"/>
        </w:rPr>
        <w:t>Предложите свою помощь молодым родителям.</w:t>
      </w:r>
      <w:r w:rsidRPr="008613DE">
        <w:rPr>
          <w:rFonts w:ascii="Times New Roman" w:hAnsi="Times New Roman"/>
          <w:color w:val="000000"/>
          <w:sz w:val="28"/>
          <w:szCs w:val="28"/>
        </w:rPr>
        <w:br/>
      </w:r>
      <w:r w:rsidRPr="00793C8C">
        <w:rPr>
          <w:rFonts w:ascii="Times New Roman" w:hAnsi="Times New Roman"/>
          <w:b/>
          <w:sz w:val="28"/>
          <w:szCs w:val="28"/>
          <w:lang w:eastAsia="ru-RU"/>
        </w:rPr>
        <w:t>Факторы риска, способствующие насилию и жестокому обращению с детьми.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неполные и многодетные семьи, семьи с приемными детьми, с наличием отчимов или мачех;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наличие в семье больного алкоголизмом или наркоманией, вернувшегося из мест лишения свободы;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безработица, постоянные финансовые трудности;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постоянные супружеские конфликты;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статус беженцев, вынужденных переселенцев;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низкий уровень культуры, образования;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негативные семейные традиции;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нежелательный ребенок;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умственные или физические недостатки ребенка;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«трудный» ребенок.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К сожалению, за последние годы число жертв насилия в семьях только увеличивается. Статистика показывает, что каждый год в нашей стране почти 17 тысяч детей разного возраста становятся жертвами насильственных преступлений.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Более 50 тыс. детей уходят из дома, спасаясь от родителей.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Многие родители, которые применяют, насилие в отношении своих детей даже не догадываются о таких фактах: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·    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·     дети, подвергавшиеся избиениям, с большей вероятностью могут сами стать способным на убийство или другие преступления;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·     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·     жесткое обращение с детьми формирует людей малообразованных, социально дезадаптированных, не умеющих трудиться, создавать семью, быть хорошими родителями.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Помните, насилие - порождает насилие! Ребенок, выращенный в грубости и жестокости будет вести себя аналогичным способом и со своими детьми. Если ваш ребёнок 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призничает или плохо себя ведёт,</w:t>
      </w: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спешите его наказывать. Помните, наказание можно заменить: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Терпением. Это самая большая добродетель, которая только может быть у родителей.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Объяснением. Кратко объясните ребенку, почему его поведение неправильно, но только не вступайте с ним в спор.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Неторопливостью. Не торопитесь наказывать ребёнка, дождитесь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 проступок повторится.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Наградами. Издавна известно, что награды действуют более эффективно, чем наказания.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- Похвалой. Хвалите вашего ребёнка за хорошее поведение. Всем приятно, когда их хвалят, и каждый хочет сделать так, чтобы его похвалили снова.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Также в заключении хочется привести разработанные психологами</w:t>
      </w:r>
    </w:p>
    <w:p w:rsidR="00414A8B" w:rsidRPr="00793C8C" w:rsidRDefault="00414A8B" w:rsidP="008613DE">
      <w:pPr>
        <w:spacing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3C8C">
        <w:rPr>
          <w:rFonts w:ascii="Times New Roman" w:hAnsi="Times New Roman"/>
          <w:b/>
          <w:sz w:val="28"/>
          <w:szCs w:val="28"/>
          <w:lang w:eastAsia="ru-RU"/>
        </w:rPr>
        <w:t>4 заповеди мудрого родителя: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1.  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никогда не ругайте за то, что умеют другие.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2.  Не сравнивайте вслух ребёнка с другими детьми. Воспринимайте рассказ об успехах других детей просто как информацию.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3.  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  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 </w:t>
      </w:r>
      <w:hyperlink r:id="rId4" w:tgtFrame="_blank" w:history="1">
        <w:r w:rsidRPr="008613DE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  <w:lang w:eastAsia="ru-RU"/>
          </w:rPr>
          <w:t>взрослым</w:t>
        </w:r>
      </w:hyperlink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, поэтому очень важно, чтобы разговор состоялся без свидетелей. После этого спокойно объясните, почему так делать нельзя.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14A8B" w:rsidRPr="008613DE" w:rsidRDefault="00414A8B" w:rsidP="008613DE">
      <w:pPr>
        <w:spacing w:after="22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/>
          <w:color w:val="000000"/>
          <w:sz w:val="28"/>
          <w:szCs w:val="28"/>
          <w:lang w:eastAsia="ru-RU"/>
        </w:rPr>
        <w:t>Помните, что ребёнок это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414A8B" w:rsidRPr="00793C8C" w:rsidRDefault="00414A8B" w:rsidP="008613DE">
      <w:pPr>
        <w:pStyle w:val="c1"/>
        <w:spacing w:before="0" w:beforeAutospacing="0" w:after="0" w:afterAutospacing="0"/>
        <w:rPr>
          <w:sz w:val="28"/>
          <w:szCs w:val="28"/>
        </w:rPr>
      </w:pPr>
      <w:r w:rsidRPr="008613DE">
        <w:rPr>
          <w:color w:val="000000"/>
          <w:sz w:val="28"/>
          <w:szCs w:val="28"/>
        </w:rPr>
        <w:t> </w:t>
      </w:r>
      <w:r w:rsidRPr="008613DE">
        <w:rPr>
          <w:color w:val="FF0000"/>
          <w:sz w:val="28"/>
          <w:szCs w:val="28"/>
        </w:rPr>
        <w:br/>
      </w:r>
      <w:r w:rsidRPr="00793C8C">
        <w:rPr>
          <w:rStyle w:val="c3"/>
          <w:b/>
          <w:bCs/>
          <w:sz w:val="28"/>
          <w:szCs w:val="28"/>
        </w:rPr>
        <w:t>Если вы видите, жестокое обращение или пренебрежение по отношению к ребенку обязательно сообщите об этом. Ваше равнодушие может стоить ребенку жизни.</w:t>
      </w:r>
    </w:p>
    <w:p w:rsidR="00414A8B" w:rsidRPr="008613DE" w:rsidRDefault="00414A8B" w:rsidP="008613DE">
      <w:pPr>
        <w:rPr>
          <w:rFonts w:ascii="Times New Roman" w:hAnsi="Times New Roman"/>
          <w:sz w:val="28"/>
          <w:szCs w:val="28"/>
        </w:rPr>
      </w:pPr>
    </w:p>
    <w:sectPr w:rsidR="00414A8B" w:rsidRPr="008613DE" w:rsidSect="0082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3DE"/>
    <w:rsid w:val="00414A8B"/>
    <w:rsid w:val="00477312"/>
    <w:rsid w:val="00784AAC"/>
    <w:rsid w:val="00793C8C"/>
    <w:rsid w:val="00826336"/>
    <w:rsid w:val="008613DE"/>
    <w:rsid w:val="00B67EB4"/>
    <w:rsid w:val="00DA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">
    <w:name w:val="c12"/>
    <w:basedOn w:val="Normal"/>
    <w:uiPriority w:val="99"/>
    <w:rsid w:val="00861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861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861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DefaultParagraphFont"/>
    <w:uiPriority w:val="99"/>
    <w:rsid w:val="008613DE"/>
    <w:rPr>
      <w:rFonts w:cs="Times New Roman"/>
    </w:rPr>
  </w:style>
  <w:style w:type="character" w:customStyle="1" w:styleId="c2">
    <w:name w:val="c2"/>
    <w:basedOn w:val="DefaultParagraphFont"/>
    <w:uiPriority w:val="99"/>
    <w:rsid w:val="008613DE"/>
    <w:rPr>
      <w:rFonts w:cs="Times New Roman"/>
    </w:rPr>
  </w:style>
  <w:style w:type="character" w:customStyle="1" w:styleId="c8">
    <w:name w:val="c8"/>
    <w:basedOn w:val="DefaultParagraphFont"/>
    <w:uiPriority w:val="99"/>
    <w:rsid w:val="008613DE"/>
    <w:rPr>
      <w:rFonts w:cs="Times New Roman"/>
    </w:rPr>
  </w:style>
  <w:style w:type="character" w:customStyle="1" w:styleId="c6">
    <w:name w:val="c6"/>
    <w:basedOn w:val="DefaultParagraphFont"/>
    <w:uiPriority w:val="99"/>
    <w:rsid w:val="008613DE"/>
    <w:rPr>
      <w:rFonts w:cs="Times New Roman"/>
    </w:rPr>
  </w:style>
  <w:style w:type="character" w:customStyle="1" w:styleId="c3">
    <w:name w:val="c3"/>
    <w:basedOn w:val="DefaultParagraphFont"/>
    <w:uiPriority w:val="99"/>
    <w:rsid w:val="008613DE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613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5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disk.ru/dvd/7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1628</Words>
  <Characters>9281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Владимир</cp:lastModifiedBy>
  <cp:revision>5</cp:revision>
  <dcterms:created xsi:type="dcterms:W3CDTF">2015-05-11T11:45:00Z</dcterms:created>
  <dcterms:modified xsi:type="dcterms:W3CDTF">2020-02-17T06:07:00Z</dcterms:modified>
</cp:coreProperties>
</file>